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E460" w14:textId="77777777" w:rsidR="00580F26" w:rsidRDefault="00580F26" w:rsidP="00580F2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61118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5A884F" w14:textId="219459B9" w:rsidR="00605A60" w:rsidRDefault="00580F26">
      <w:pPr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Witam Was bardzo serdecznie!</w:t>
      </w:r>
    </w:p>
    <w:p w14:paraId="316708F4" w14:textId="76484E3B" w:rsidR="00580F26" w:rsidRDefault="00580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do zapoznania się z tematem okolicznościowym:</w:t>
      </w:r>
    </w:p>
    <w:p w14:paraId="4EEE2159" w14:textId="162DA804" w:rsidR="00580F26" w:rsidRDefault="00580F26" w:rsidP="00580F26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Wielkanoc – pusty grób.</w:t>
      </w:r>
    </w:p>
    <w:p w14:paraId="709370E0" w14:textId="618E7E59" w:rsidR="00580F26" w:rsidRPr="00580F26" w:rsidRDefault="00580F26" w:rsidP="00580F26">
      <w:pPr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Celem lekcji jest:</w:t>
      </w:r>
    </w:p>
    <w:p w14:paraId="5FC3157D" w14:textId="3AD3F288" w:rsidR="00580F26" w:rsidRPr="00580F26" w:rsidRDefault="00580F26" w:rsidP="00580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Pogłębione poznanie prawdy, że ze zmartwychwstałym Jezusem spotykamy się podczas Eucharystii.</w:t>
      </w:r>
    </w:p>
    <w:p w14:paraId="700C161B" w14:textId="46F25293" w:rsidR="00580F26" w:rsidRDefault="00580F26" w:rsidP="00580F26">
      <w:pPr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Zachęcam do przeczytania fragmentu Ewangelii według św. Marka o pustym grobie:</w:t>
      </w:r>
    </w:p>
    <w:p w14:paraId="5956BA73" w14:textId="061CC3C5" w:rsidR="00580F26" w:rsidRPr="00580F26" w:rsidRDefault="00580F26" w:rsidP="00580F26">
      <w:pPr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„Gdy minął szabat, Maria Magdalena, Maria, matka Jakuba, i Salome nakupiły wonności, żeby pójść namaścić Jezusa. Wczesnym rankiem w pierwszy dzień tygodnia przyszły do grobu, gdy słońce wzeszło. A mówiły między sobą: «Kto nam odsunie kamień z wejścia do grobu?» Gdy jednak spojrzały, zauważyły, że kamień został już odsunięty, a był bardzo duży. Weszły więc do grobu i ujrzały młodzieńca, siedzącego po prawej stronie, ubranego w białą szatę; i bardzo się przestraszyły. Lecz on rzekł do nich: «Nie bójcie się! Szukacie Jezusa z Nazaretu, ukrzyżowanego; powstał, nie ma Go tu. Oto miejsce, gdzie Go złożyli. A idźcie, powiedzcie Jego uczniom i Piotrowi: Podąża przed wami do Galilei, tam Go ujrzycie, jak wam powiedział». One wyszły i uciekły sprzed grobu; ogarnęło je bowiem zdumienie i przestrach. Nikomu też nic nie powiedziały, bo się bały. Po swym zmartwychwstaniu, wczesnym rankiem w pierwszy dzień tygodnia, Jezus ukazał się najpierw Marii Magdalenie, z której wyrzucił siedem złych duchów. Ona poszła i oznajmiła to tym z Jego otoczenia, pogrążonym w smutku i płaczącym. Ci jednak, słysząc, że żyje i że ona Go widziała, nie dali [temu] wiary.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F26">
        <w:rPr>
          <w:rFonts w:ascii="Times New Roman" w:hAnsi="Times New Roman" w:cs="Times New Roman"/>
          <w:sz w:val="28"/>
          <w:szCs w:val="28"/>
        </w:rPr>
        <w:t>Potem ukazał się w innej postaci dwom spośród z nich na drodze, gdy szli do wsi. Oni powrócili i obwieścili pozostałym. Lecz im też nie uwierzyli. W końcu ukazał się samym Jedenastu, gdy siedzieli za stołem, i wyrzucał im brak wiary oraz upór, że nie wierzyli tym, którzy widzieli Go zmartwychwstałego”. (Mk 16,1-14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3097EC2" w14:textId="77777777" w:rsidR="00E911BE" w:rsidRDefault="00E911BE" w:rsidP="00E91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14:paraId="4E50C127" w14:textId="77777777" w:rsidR="00E911BE" w:rsidRDefault="00E911BE" w:rsidP="00E91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Zmartwychwstanie potwierdza, że Jezus:</w:t>
      </w:r>
    </w:p>
    <w:p w14:paraId="0B0EC592" w14:textId="77777777" w:rsidR="00E911BE" w:rsidRDefault="00E911BE" w:rsidP="00E91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– jest Mesjaszem, który rzeczywiście przyniósł królestwo Boże,</w:t>
      </w:r>
    </w:p>
    <w:p w14:paraId="50BE21B1" w14:textId="77777777" w:rsidR="00E911BE" w:rsidRDefault="00E911BE" w:rsidP="00E91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– jest Panem życia – zwyciężył śmierć,</w:t>
      </w:r>
    </w:p>
    <w:p w14:paraId="291F7139" w14:textId="77777777" w:rsidR="00E911BE" w:rsidRDefault="00E911BE" w:rsidP="00E91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– nam również da życie wieczne,</w:t>
      </w:r>
    </w:p>
    <w:p w14:paraId="36475D17" w14:textId="77777777" w:rsidR="00E911BE" w:rsidRDefault="00E911BE" w:rsidP="00E91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t>– na prośbę Ojca przyszedł, by „dać swoje życie jako okup za wielu”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B1CD6" w14:textId="77777777" w:rsidR="00E911BE" w:rsidRPr="00580F26" w:rsidRDefault="00E911BE" w:rsidP="00E91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26">
        <w:rPr>
          <w:rFonts w:ascii="Times New Roman" w:hAnsi="Times New Roman" w:cs="Times New Roman"/>
          <w:sz w:val="28"/>
          <w:szCs w:val="28"/>
        </w:rPr>
        <w:lastRenderedPageBreak/>
        <w:t>W czasie każdej Mszy Świętej Jezus przychodzi do nas ze swoim pokojem i swoją nadzieją, która ma moc przemienić nasze życie.</w:t>
      </w:r>
    </w:p>
    <w:p w14:paraId="3B173F30" w14:textId="77777777" w:rsidR="00E911BE" w:rsidRDefault="00E911BE" w:rsidP="00E911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DB6F8" w14:textId="2C6BB54E" w:rsidR="00E911BE" w:rsidRPr="00E911BE" w:rsidRDefault="00E911BE" w:rsidP="00E91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1BE">
        <w:rPr>
          <w:rFonts w:ascii="Times New Roman" w:hAnsi="Times New Roman" w:cs="Times New Roman"/>
          <w:sz w:val="28"/>
          <w:szCs w:val="28"/>
        </w:rPr>
        <w:t>Przeanalizujcie wydarzenia Wielkiego Tygodnia</w:t>
      </w:r>
    </w:p>
    <w:p w14:paraId="27A4C294" w14:textId="584A4BFA" w:rsidR="00580F26" w:rsidRDefault="00580F26" w:rsidP="00580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1B03C9" wp14:editId="67011E32">
            <wp:extent cx="5130464" cy="7018020"/>
            <wp:effectExtent l="0" t="0" r="0" b="0"/>
            <wp:docPr id="2" name="Obraz 2" descr="Jak przeżywać Wielki Tydz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rzeżywać Wielki Tydzień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3"/>
                    <a:stretch/>
                  </pic:blipFill>
                  <pic:spPr bwMode="auto">
                    <a:xfrm>
                      <a:off x="0" y="0"/>
                      <a:ext cx="5136648" cy="70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1AA43" w14:textId="51E13EAC" w:rsidR="00E911BE" w:rsidRDefault="00E911BE" w:rsidP="00580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Pamiętajcie:</w:t>
      </w:r>
    </w:p>
    <w:p w14:paraId="492E24C0" w14:textId="05DFE3B7" w:rsidR="00E911BE" w:rsidRDefault="00E911BE" w:rsidP="00E91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1BE">
        <w:rPr>
          <w:rFonts w:ascii="Times New Roman" w:hAnsi="Times New Roman" w:cs="Times New Roman"/>
          <w:sz w:val="28"/>
          <w:szCs w:val="28"/>
        </w:rPr>
        <w:t>Uroczystość Zmartwychwstania Pańskiego jest największym świętem</w:t>
      </w:r>
      <w:r>
        <w:rPr>
          <w:rFonts w:ascii="Times New Roman" w:hAnsi="Times New Roman" w:cs="Times New Roman"/>
          <w:sz w:val="28"/>
          <w:szCs w:val="28"/>
        </w:rPr>
        <w:br/>
      </w:r>
      <w:r w:rsidRPr="00E911BE">
        <w:rPr>
          <w:rFonts w:ascii="Times New Roman" w:hAnsi="Times New Roman" w:cs="Times New Roman"/>
          <w:sz w:val="28"/>
          <w:szCs w:val="28"/>
        </w:rPr>
        <w:t>w Kościele. Każda Msza Święta jest celebracją tego zbawczego wydarzenia.</w:t>
      </w:r>
    </w:p>
    <w:p w14:paraId="792F9DB2" w14:textId="3CBE97C9" w:rsidR="00E911BE" w:rsidRDefault="00E911BE" w:rsidP="00E9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910243" wp14:editId="1510B363">
            <wp:extent cx="4876800" cy="2811780"/>
            <wp:effectExtent l="0" t="0" r="0" b="7620"/>
            <wp:docPr id="1" name="Obraz 1" descr="UROCZYSTOŚĆ ZMARTWYCHWSTANIA PAŃSKIEGO – 27 marca – Parafia Straż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OCZYSTOŚĆ ZMARTWYCHWSTANIA PAŃSKIEGO – 27 marca – Parafia Straż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1C40C" w14:textId="0F14B058" w:rsidR="00E911BE" w:rsidRDefault="00E911BE" w:rsidP="00E911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2F697" w14:textId="7F9F9BF1" w:rsidR="00E911BE" w:rsidRDefault="00E911BE" w:rsidP="00E91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Błogosławionych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11BE">
        <w:rPr>
          <w:rFonts w:ascii="Times New Roman" w:hAnsi="Times New Roman" w:cs="Times New Roman"/>
          <w:b/>
          <w:bCs/>
          <w:sz w:val="36"/>
          <w:szCs w:val="36"/>
        </w:rPr>
        <w:t>Świąt Zmartwychwstania Pańskiego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dla Was i Waszych bliskich.</w:t>
      </w:r>
    </w:p>
    <w:p w14:paraId="292E7872" w14:textId="498A509B" w:rsidR="00E911BE" w:rsidRDefault="00E60AF1" w:rsidP="00E91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AF1">
        <w:rPr>
          <w:rFonts w:ascii="Times New Roman" w:hAnsi="Times New Roman" w:cs="Times New Roman"/>
          <w:sz w:val="28"/>
          <w:szCs w:val="28"/>
        </w:rPr>
        <w:t>Monika Wojewódka</w:t>
      </w:r>
    </w:p>
    <w:p w14:paraId="5A433621" w14:textId="5F807870" w:rsidR="00E60AF1" w:rsidRDefault="00E60AF1" w:rsidP="00E911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994278" w14:textId="36022D5A" w:rsidR="00E60AF1" w:rsidRPr="00E60AF1" w:rsidRDefault="00E60AF1" w:rsidP="00E9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Wstał jak powiedział!!! </w:t>
      </w:r>
      <w:r w:rsidRPr="00E60A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5A17281" w14:textId="10BE0C4F" w:rsidR="00E60AF1" w:rsidRDefault="00E60AF1" w:rsidP="00E91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866E9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https://www.youtube.com/watch?v=l6djoOEjwNY</w:t>
        </w:r>
      </w:hyperlink>
    </w:p>
    <w:p w14:paraId="7F28C24B" w14:textId="77777777" w:rsidR="00E60AF1" w:rsidRPr="00E911BE" w:rsidRDefault="00E60AF1" w:rsidP="00E91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0AF1" w:rsidRPr="00E911BE" w:rsidSect="00580F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755D3"/>
    <w:multiLevelType w:val="hybridMultilevel"/>
    <w:tmpl w:val="7A16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2"/>
    <w:rsid w:val="002C05F2"/>
    <w:rsid w:val="00580F26"/>
    <w:rsid w:val="00605A60"/>
    <w:rsid w:val="00E60AF1"/>
    <w:rsid w:val="00E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C7C"/>
  <w15:chartTrackingRefBased/>
  <w15:docId w15:val="{D6D0D83D-2B4D-45E4-9DC6-82F9FA2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F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F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djoOEjw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2020-04-06T11:24:00Z</dcterms:created>
  <dcterms:modified xsi:type="dcterms:W3CDTF">2020-04-06T11:52:00Z</dcterms:modified>
</cp:coreProperties>
</file>