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BB" w:rsidRPr="00855171" w:rsidRDefault="00DF39BB" w:rsidP="00DF39BB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>1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DF39BB" w:rsidRPr="00855171" w:rsidRDefault="00DF39BB" w:rsidP="00DF39B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39BB" w:rsidRPr="003B4A57" w:rsidRDefault="00DF39BB" w:rsidP="00DF39B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Prostopadłościany i sześciany.</w:t>
      </w:r>
    </w:p>
    <w:p w:rsidR="00DF39BB" w:rsidRPr="00855171" w:rsidRDefault="00DF39BB" w:rsidP="00DF39B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39BB" w:rsidRDefault="00DF39BB" w:rsidP="00DF39B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DF39BB" w:rsidRDefault="00DF39BB" w:rsidP="00DF39BB">
      <w:r w:rsidRPr="00291215">
        <w:rPr>
          <w:rFonts w:ascii="Times New Roman" w:hAnsi="Times New Roman" w:cs="Times New Roman"/>
          <w:sz w:val="24"/>
          <w:szCs w:val="24"/>
          <w:u w:val="single"/>
        </w:rPr>
        <w:t>Uczeń zna:</w:t>
      </w:r>
      <w:r w:rsidRPr="00291215">
        <w:rPr>
          <w:rFonts w:ascii="Times New Roman" w:hAnsi="Times New Roman" w:cs="Times New Roman"/>
          <w:sz w:val="24"/>
          <w:szCs w:val="24"/>
          <w:u w:val="single"/>
        </w:rPr>
        <w:br/>
      </w:r>
      <w:r w:rsidRPr="00291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>pojęcie prostopadłościanu oraz sześcianu,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215">
        <w:rPr>
          <w:rFonts w:ascii="Times New Roman" w:hAnsi="Times New Roman" w:cs="Times New Roman"/>
          <w:sz w:val="24"/>
          <w:szCs w:val="24"/>
        </w:rPr>
        <w:t xml:space="preserve"> elementy budowy prostopadłościanu oraz sześcianu.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 w:rsidRPr="00291215">
        <w:rPr>
          <w:rFonts w:ascii="Times New Roman" w:hAnsi="Times New Roman" w:cs="Times New Roman"/>
          <w:sz w:val="24"/>
          <w:szCs w:val="24"/>
        </w:rPr>
        <w:br/>
      </w:r>
      <w:r w:rsidRPr="00291215">
        <w:rPr>
          <w:rFonts w:ascii="Times New Roman" w:hAnsi="Times New Roman" w:cs="Times New Roman"/>
          <w:sz w:val="24"/>
          <w:szCs w:val="24"/>
          <w:u w:val="single"/>
        </w:rPr>
        <w:t>Uczeń umie:</w:t>
      </w:r>
      <w:r w:rsidRPr="00291215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 xml:space="preserve"> wyróżniać prostopadłościany (sześciany) spośród brył,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 xml:space="preserve"> wskazywać elementy budowy prostopadłościanu (sześcianu),</w:t>
      </w:r>
      <w:r w:rsidRPr="00291215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>wskazywać ściany (krawędzie) równoległe i prostopadłe,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 xml:space="preserve"> obliczać sumę krawędzi prostopadłościanu i sześcianu,</w:t>
      </w:r>
      <w:r w:rsidRPr="00291215">
        <w:rPr>
          <w:rFonts w:ascii="Times New Roman" w:hAnsi="Times New Roman" w:cs="Times New Roman"/>
          <w:sz w:val="24"/>
          <w:szCs w:val="24"/>
        </w:rPr>
        <w:br/>
      </w:r>
    </w:p>
    <w:p w:rsidR="00DF39BB" w:rsidRPr="00BD77E4" w:rsidRDefault="00DF39BB" w:rsidP="00DF39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77E4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CC1A58" w:rsidRDefault="00DF39BB">
      <w:r>
        <w:rPr>
          <w:noProof/>
          <w:lang w:val="en-GB" w:eastAsia="en-GB"/>
        </w:rPr>
        <w:drawing>
          <wp:inline distT="0" distB="0" distL="0" distR="0" wp14:anchorId="6C4EB2F3" wp14:editId="7E631C1F">
            <wp:extent cx="4591050" cy="1151294"/>
            <wp:effectExtent l="0" t="0" r="0" b="0"/>
            <wp:docPr id="1" name="Obraz 1" descr="https://multipodreczniki.apps.gwo.pl/data.php/b0ba665a7c4789716d1142c3484563c06dccfa2e/1878298/file/317/resources/301/30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b0ba665a7c4789716d1142c3484563c06dccfa2e/1878298/file/317/resources/301/301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910" cy="11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BB" w:rsidRDefault="00DF39BB">
      <w:r>
        <w:rPr>
          <w:noProof/>
          <w:lang w:val="en-GB" w:eastAsia="en-GB"/>
        </w:rPr>
        <w:drawing>
          <wp:inline distT="0" distB="0" distL="0" distR="0" wp14:anchorId="042BCE14" wp14:editId="60D4C6A0">
            <wp:extent cx="4695825" cy="849858"/>
            <wp:effectExtent l="0" t="0" r="0" b="7620"/>
            <wp:docPr id="2" name="Obraz 2" descr="https://multipodreczniki.apps.gwo.pl/data.php/b0ba665a7c4789716d1142c3484563c06dccfa2e/1878298/file/317/resources/301/30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b0ba665a7c4789716d1142c3484563c06dccfa2e/1878298/file/317/resources/301/301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979" cy="85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BB" w:rsidRDefault="00DF39BB"/>
    <w:p w:rsidR="00DF39BB" w:rsidRPr="00DF39BB" w:rsidRDefault="00DF39BB">
      <w:pPr>
        <w:rPr>
          <w:rFonts w:ascii="Times New Roman" w:hAnsi="Times New Roman" w:cs="Times New Roman"/>
          <w:b/>
          <w:sz w:val="24"/>
          <w:szCs w:val="24"/>
        </w:rPr>
      </w:pPr>
      <w:r w:rsidRPr="00DF39BB">
        <w:rPr>
          <w:rFonts w:ascii="Times New Roman" w:hAnsi="Times New Roman" w:cs="Times New Roman"/>
          <w:b/>
          <w:sz w:val="24"/>
          <w:szCs w:val="24"/>
        </w:rPr>
        <w:t>Zad.1 str. 225</w:t>
      </w:r>
    </w:p>
    <w:p w:rsidR="00DF39BB" w:rsidRDefault="00DF39BB">
      <w:r>
        <w:rPr>
          <w:noProof/>
          <w:lang w:val="en-GB" w:eastAsia="en-GB"/>
        </w:rPr>
        <w:drawing>
          <wp:inline distT="0" distB="0" distL="0" distR="0" wp14:anchorId="12384DAA" wp14:editId="6A9E9AFD">
            <wp:extent cx="4819650" cy="2151629"/>
            <wp:effectExtent l="0" t="0" r="0" b="1270"/>
            <wp:docPr id="3" name="Obraz 3" descr="https://multipodreczniki.apps.gwo.pl/data.php/b0ba665a7c4789716d1142c3484563c06dccfa2e/1878298/file/317/resources/301/30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b0ba665a7c4789716d1142c3484563c06dccfa2e/1878298/file/317/resources/301/301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647" cy="215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BB" w:rsidRDefault="00DF39BB" w:rsidP="00DF39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9BB">
        <w:rPr>
          <w:rFonts w:ascii="Times New Roman" w:hAnsi="Times New Roman" w:cs="Times New Roman"/>
          <w:sz w:val="24"/>
          <w:szCs w:val="24"/>
        </w:rPr>
        <w:t xml:space="preserve">Prostopadłe: </w:t>
      </w:r>
      <w:r>
        <w:rPr>
          <w:rFonts w:ascii="Times New Roman" w:hAnsi="Times New Roman" w:cs="Times New Roman"/>
          <w:sz w:val="24"/>
          <w:szCs w:val="24"/>
        </w:rPr>
        <w:t>EFBA, FGCB, GHDC, HEAD</w:t>
      </w:r>
    </w:p>
    <w:p w:rsidR="00DF39BB" w:rsidRDefault="00DF39BB" w:rsidP="00DF39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Równoległe: ABCD</w:t>
      </w:r>
    </w:p>
    <w:p w:rsidR="00DF39BB" w:rsidRDefault="00DF39BB" w:rsidP="00DF39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9BB">
        <w:rPr>
          <w:rFonts w:ascii="Times New Roman" w:hAnsi="Times New Roman" w:cs="Times New Roman"/>
          <w:sz w:val="24"/>
          <w:szCs w:val="24"/>
        </w:rPr>
        <w:t xml:space="preserve">Prostopadłe: </w:t>
      </w:r>
      <w:r>
        <w:rPr>
          <w:rFonts w:ascii="Times New Roman" w:hAnsi="Times New Roman" w:cs="Times New Roman"/>
          <w:sz w:val="24"/>
          <w:szCs w:val="24"/>
        </w:rPr>
        <w:t>EA,FB, GC, HD</w:t>
      </w:r>
    </w:p>
    <w:p w:rsidR="00DF39BB" w:rsidRPr="00DF39BB" w:rsidRDefault="00DF39BB" w:rsidP="00DF39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Równoległe: </w:t>
      </w:r>
      <w:r>
        <w:rPr>
          <w:rFonts w:ascii="Times New Roman" w:hAnsi="Times New Roman" w:cs="Times New Roman"/>
          <w:sz w:val="24"/>
          <w:szCs w:val="24"/>
        </w:rPr>
        <w:t>HG, AB, DC</w:t>
      </w:r>
    </w:p>
    <w:p w:rsidR="00DF39BB" w:rsidRDefault="00D86030" w:rsidP="00DF39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17cm x 14 cm, 14 cm x 21 cm, 17 cm x 21 cm</w:t>
      </w:r>
    </w:p>
    <w:p w:rsidR="00D86030" w:rsidRDefault="00D86030" w:rsidP="00D860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14 cm * 4 + 17 cm * 4 + 21 cm * 4 = 56 cm + 68 cm + 84 cm = 208 cm</w:t>
      </w:r>
    </w:p>
    <w:p w:rsidR="00D86030" w:rsidRDefault="00D86030" w:rsidP="00D86030">
      <w:pPr>
        <w:rPr>
          <w:rFonts w:ascii="Times New Roman" w:hAnsi="Times New Roman" w:cs="Times New Roman"/>
          <w:sz w:val="24"/>
          <w:szCs w:val="24"/>
        </w:rPr>
      </w:pPr>
    </w:p>
    <w:p w:rsidR="00D86030" w:rsidRDefault="00D86030" w:rsidP="00D86030">
      <w:pPr>
        <w:rPr>
          <w:rFonts w:ascii="Times New Roman" w:hAnsi="Times New Roman" w:cs="Times New Roman"/>
          <w:b/>
          <w:sz w:val="24"/>
          <w:szCs w:val="24"/>
        </w:rPr>
      </w:pPr>
      <w:r w:rsidRPr="00D86030">
        <w:rPr>
          <w:rFonts w:ascii="Times New Roman" w:hAnsi="Times New Roman" w:cs="Times New Roman"/>
          <w:b/>
          <w:sz w:val="24"/>
          <w:szCs w:val="24"/>
        </w:rPr>
        <w:t>Zad 2 str. 225</w:t>
      </w:r>
    </w:p>
    <w:p w:rsidR="00D86030" w:rsidRDefault="00D86030" w:rsidP="00D86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E4B32BD" wp14:editId="00F1DAA2">
            <wp:extent cx="4733925" cy="1181341"/>
            <wp:effectExtent l="0" t="0" r="0" b="0"/>
            <wp:docPr id="4" name="Obraz 4" descr="https://multipodreczniki.apps.gwo.pl/data.php/b0ba665a7c4789716d1142c3484563c06dccfa2e/1878298/file/317/resources/301/30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b0ba665a7c4789716d1142c3484563c06dccfa2e/1878298/file/317/resources/301/301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951" cy="118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030" w:rsidRPr="00D86030" w:rsidRDefault="00D86030" w:rsidP="00D860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1,20 m : 12 = 0 ,1 m = 10 cm</w:t>
      </w:r>
    </w:p>
    <w:p w:rsidR="00D86030" w:rsidRPr="00D86030" w:rsidRDefault="00D86030" w:rsidP="00D860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cm – 5 cm *8 = 68 cm – 40 cm = 28 cm</w:t>
      </w:r>
    </w:p>
    <w:p w:rsidR="00D86030" w:rsidRDefault="00D86030" w:rsidP="00D860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cm : 4 = 7 cm</w:t>
      </w:r>
    </w:p>
    <w:p w:rsidR="00D86030" w:rsidRDefault="00D86030" w:rsidP="00D860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cm x 5 cm x 7 cm</w:t>
      </w:r>
    </w:p>
    <w:p w:rsidR="00D86030" w:rsidRDefault="00D86030" w:rsidP="00D860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6030" w:rsidRDefault="00D86030" w:rsidP="00D860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6030" w:rsidRPr="00341068" w:rsidRDefault="00D86030" w:rsidP="00D8603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41068">
        <w:rPr>
          <w:rFonts w:ascii="Times New Roman" w:hAnsi="Times New Roman" w:cs="Times New Roman"/>
          <w:b/>
          <w:sz w:val="24"/>
          <w:szCs w:val="24"/>
        </w:rPr>
        <w:t>Samodzielnie wykonujemy w zeszycie ćwiczeń zadanie 1,2,3,4,5 str. 11</w:t>
      </w:r>
      <w:r w:rsidR="00341068" w:rsidRPr="00341068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sectPr w:rsidR="00D86030" w:rsidRPr="00341068" w:rsidSect="00DF39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3F5D"/>
    <w:multiLevelType w:val="hybridMultilevel"/>
    <w:tmpl w:val="771CEA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27E1D"/>
    <w:multiLevelType w:val="hybridMultilevel"/>
    <w:tmpl w:val="D4C4F3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BB"/>
    <w:rsid w:val="00341068"/>
    <w:rsid w:val="00CC1A58"/>
    <w:rsid w:val="00D86030"/>
    <w:rsid w:val="00D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96AC"/>
  <w15:chartTrackingRefBased/>
  <w15:docId w15:val="{2D44FA0E-41F1-4213-8E07-5AAA2D25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2020-05-20T19:46:00Z</dcterms:created>
  <dcterms:modified xsi:type="dcterms:W3CDTF">2020-05-20T20:31:00Z</dcterms:modified>
</cp:coreProperties>
</file>